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28"/>
          <w:szCs w:val="28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eastAsia="zh-CN"/>
        </w:rPr>
        <w:t>招标代理意向方响应项目明细表</w:t>
      </w:r>
    </w:p>
    <w:bookmarkEnd w:id="0"/>
    <w:p>
      <w:pPr>
        <w:pStyle w:val="5"/>
        <w:keepNext w:val="0"/>
        <w:keepLines w:val="0"/>
        <w:widowControl/>
        <w:suppressLineNumbers w:val="0"/>
        <w:shd w:val="clear" w:fill="auto"/>
        <w:wordWrap w:val="0"/>
        <w:spacing w:beforeAutospacing="0" w:afterAutospacing="0" w:line="240" w:lineRule="auto"/>
        <w:ind w:left="0" w:firstLine="640"/>
        <w:jc w:val="left"/>
        <w:rPr>
          <w:rStyle w:val="7"/>
          <w:rFonts w:hint="default" w:ascii="Times New Roman" w:hAnsi="Times New Roman" w:eastAsia="仿宋" w:cs="Times New Roman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tbl>
      <w:tblPr>
        <w:tblStyle w:val="8"/>
        <w:tblpPr w:leftFromText="180" w:rightFromText="180" w:vertAnchor="page" w:horzAnchor="page" w:tblpX="1555" w:tblpY="2324"/>
        <w:tblOverlap w:val="never"/>
        <w:tblW w:w="950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2648"/>
        <w:gridCol w:w="2550"/>
        <w:gridCol w:w="1350"/>
        <w:gridCol w:w="1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07" w:type="dxa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评定项目</w:t>
            </w:r>
          </w:p>
        </w:tc>
        <w:tc>
          <w:tcPr>
            <w:tcW w:w="264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评审内容</w:t>
            </w:r>
          </w:p>
        </w:tc>
        <w:tc>
          <w:tcPr>
            <w:tcW w:w="255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eastAsia="zh-CN"/>
              </w:rPr>
              <w:t>具体情况</w:t>
            </w: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eastAsia="zh-CN"/>
              </w:rPr>
              <w:t>分值</w:t>
            </w:r>
          </w:p>
        </w:tc>
        <w:tc>
          <w:tcPr>
            <w:tcW w:w="174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07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综合评定</w:t>
            </w:r>
          </w:p>
        </w:tc>
        <w:tc>
          <w:tcPr>
            <w:tcW w:w="2648" w:type="dxa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企业业绩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只填写项目数（佐证资料另附）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spacing w:line="4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749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spacing w:line="4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</w:p>
        </w:tc>
        <w:tc>
          <w:tcPr>
            <w:tcW w:w="2648" w:type="dxa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企业荣誉</w:t>
            </w:r>
          </w:p>
        </w:tc>
        <w:tc>
          <w:tcPr>
            <w:tcW w:w="255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只填写数（佐证资料另附）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spacing w:line="4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749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spacing w:line="4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</w:p>
        </w:tc>
        <w:tc>
          <w:tcPr>
            <w:tcW w:w="2648" w:type="dxa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企业财务状况</w:t>
            </w:r>
          </w:p>
        </w:tc>
        <w:tc>
          <w:tcPr>
            <w:tcW w:w="255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只填写数（佐证资料另附）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spacing w:line="4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749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spacing w:line="4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</w:p>
        </w:tc>
        <w:tc>
          <w:tcPr>
            <w:tcW w:w="2648" w:type="dxa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企业固定办公场地</w:t>
            </w:r>
          </w:p>
        </w:tc>
        <w:tc>
          <w:tcPr>
            <w:tcW w:w="255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只填写数（佐证资料另附）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spacing w:line="400" w:lineRule="exact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749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spacing w:line="4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07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技术服务评定</w:t>
            </w:r>
          </w:p>
        </w:tc>
        <w:tc>
          <w:tcPr>
            <w:tcW w:w="2648" w:type="dxa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服务方案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注明：有或无（如有注明方案另附的页码）</w:t>
            </w: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648" w:type="dxa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进度、计划安排及措施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ind w:firstLine="0" w:firstLineChars="0"/>
              <w:jc w:val="both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注明：有或无（如有注明另附的页码）</w:t>
            </w: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2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648" w:type="dxa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服务质量保证措施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ind w:firstLine="0" w:firstLineChars="0"/>
              <w:jc w:val="both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注明：有或无（如有注明另附的页码）</w:t>
            </w: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2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648" w:type="dxa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质疑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、</w:t>
            </w:r>
            <w:r>
              <w:rPr>
                <w:rFonts w:ascii="Times New Roman" w:hAnsi="Times New Roman" w:eastAsia="仿宋" w:cs="Times New Roman"/>
                <w:sz w:val="24"/>
              </w:rPr>
              <w:t>投诉应对措施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ind w:firstLine="0" w:firstLineChars="0"/>
              <w:jc w:val="both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注明：有或无（如有注明另附的页码）</w:t>
            </w: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648" w:type="dxa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廉政管理措施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ind w:firstLine="0" w:firstLineChars="0"/>
              <w:jc w:val="both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注明：有或无（如有注明另附的页码）</w:t>
            </w: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2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648" w:type="dxa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档案管理制度</w:t>
            </w:r>
          </w:p>
        </w:tc>
        <w:tc>
          <w:tcPr>
            <w:tcW w:w="2550" w:type="dxa"/>
            <w:vAlign w:val="center"/>
          </w:tcPr>
          <w:p>
            <w:pPr>
              <w:spacing w:line="36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注明：有或无（如有注明另附的页码）</w:t>
            </w: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207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价格评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定</w:t>
            </w:r>
          </w:p>
        </w:tc>
        <w:tc>
          <w:tcPr>
            <w:tcW w:w="2648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项目一咨询费报价</w:t>
            </w:r>
          </w:p>
        </w:tc>
        <w:tc>
          <w:tcPr>
            <w:tcW w:w="2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只填写价格</w:t>
            </w:r>
          </w:p>
        </w:tc>
        <w:tc>
          <w:tcPr>
            <w:tcW w:w="1350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648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项目二报价</w:t>
            </w:r>
          </w:p>
        </w:tc>
        <w:tc>
          <w:tcPr>
            <w:tcW w:w="2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只填写价格</w:t>
            </w:r>
          </w:p>
        </w:tc>
        <w:tc>
          <w:tcPr>
            <w:tcW w:w="1350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648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项目三报价</w:t>
            </w:r>
          </w:p>
        </w:tc>
        <w:tc>
          <w:tcPr>
            <w:tcW w:w="2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只填写价格</w:t>
            </w:r>
          </w:p>
        </w:tc>
        <w:tc>
          <w:tcPr>
            <w:tcW w:w="1350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0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648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三项总报价</w:t>
            </w:r>
          </w:p>
        </w:tc>
        <w:tc>
          <w:tcPr>
            <w:tcW w:w="2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只填写价格</w:t>
            </w:r>
          </w:p>
        </w:tc>
        <w:tc>
          <w:tcPr>
            <w:tcW w:w="1350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400" w:lineRule="exact"/>
        <w:ind w:firstLine="0"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填报单位名称：</w:t>
      </w:r>
    </w:p>
    <w:p>
      <w:pPr>
        <w:spacing w:before="0" w:beforeLines="0" w:line="400" w:lineRule="exact"/>
        <w:ind w:firstLine="0" w:firstLineChars="0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填报单位联系人：</w:t>
      </w:r>
    </w:p>
    <w:p>
      <w:pPr>
        <w:spacing w:before="0" w:beforeLines="0" w:line="400" w:lineRule="exact"/>
        <w:ind w:firstLine="0" w:firstLineChars="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联系电话：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    </w:t>
      </w:r>
    </w:p>
    <w:p>
      <w:pPr>
        <w:wordWrap/>
        <w:spacing w:before="0" w:beforeLines="0" w:line="400" w:lineRule="exact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87" w:right="1531" w:bottom="1587" w:left="1531" w:header="851" w:footer="1020" w:gutter="0"/>
      <w:cols w:space="0" w:num="1"/>
      <w:rtlGutter w:val="0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华文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华文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22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C16DE"/>
    <w:rsid w:val="00483560"/>
    <w:rsid w:val="005B5392"/>
    <w:rsid w:val="00D51A94"/>
    <w:rsid w:val="032E6191"/>
    <w:rsid w:val="07511413"/>
    <w:rsid w:val="081C7379"/>
    <w:rsid w:val="0B7517D8"/>
    <w:rsid w:val="0C537334"/>
    <w:rsid w:val="0C5B77D2"/>
    <w:rsid w:val="0D5F5830"/>
    <w:rsid w:val="0D783D96"/>
    <w:rsid w:val="10261DBB"/>
    <w:rsid w:val="11745296"/>
    <w:rsid w:val="11A7302B"/>
    <w:rsid w:val="11EE699A"/>
    <w:rsid w:val="15DD2804"/>
    <w:rsid w:val="16575F3C"/>
    <w:rsid w:val="16A31C71"/>
    <w:rsid w:val="173E048A"/>
    <w:rsid w:val="18512976"/>
    <w:rsid w:val="194E1259"/>
    <w:rsid w:val="1C1034AE"/>
    <w:rsid w:val="1CDC16DE"/>
    <w:rsid w:val="1D5B3AF9"/>
    <w:rsid w:val="1DA63E1B"/>
    <w:rsid w:val="1DD03A21"/>
    <w:rsid w:val="20355EC7"/>
    <w:rsid w:val="20B0725D"/>
    <w:rsid w:val="21241156"/>
    <w:rsid w:val="221644BD"/>
    <w:rsid w:val="23761E1F"/>
    <w:rsid w:val="2494661C"/>
    <w:rsid w:val="272F1120"/>
    <w:rsid w:val="2A5D0111"/>
    <w:rsid w:val="2CF35651"/>
    <w:rsid w:val="2D325AE3"/>
    <w:rsid w:val="2EFF7C30"/>
    <w:rsid w:val="30D655C5"/>
    <w:rsid w:val="311867FE"/>
    <w:rsid w:val="31A31BA1"/>
    <w:rsid w:val="342F3642"/>
    <w:rsid w:val="34331F96"/>
    <w:rsid w:val="34884194"/>
    <w:rsid w:val="36490874"/>
    <w:rsid w:val="36A07180"/>
    <w:rsid w:val="36D75255"/>
    <w:rsid w:val="3B3905CE"/>
    <w:rsid w:val="3C5D3961"/>
    <w:rsid w:val="3DC72883"/>
    <w:rsid w:val="3DEB0BF4"/>
    <w:rsid w:val="3F0445EB"/>
    <w:rsid w:val="430C2068"/>
    <w:rsid w:val="43CE4392"/>
    <w:rsid w:val="44003430"/>
    <w:rsid w:val="45465AA9"/>
    <w:rsid w:val="484C1E29"/>
    <w:rsid w:val="4B0E69AD"/>
    <w:rsid w:val="4D2737EC"/>
    <w:rsid w:val="4DC933AC"/>
    <w:rsid w:val="4E9D285A"/>
    <w:rsid w:val="4EC9080A"/>
    <w:rsid w:val="519B1824"/>
    <w:rsid w:val="51B94002"/>
    <w:rsid w:val="531B65D2"/>
    <w:rsid w:val="554C4722"/>
    <w:rsid w:val="57790D2C"/>
    <w:rsid w:val="57D83F51"/>
    <w:rsid w:val="595828F0"/>
    <w:rsid w:val="59F009AD"/>
    <w:rsid w:val="5A5456EF"/>
    <w:rsid w:val="5AC7633F"/>
    <w:rsid w:val="5C466293"/>
    <w:rsid w:val="5CD8563A"/>
    <w:rsid w:val="605F67FA"/>
    <w:rsid w:val="605F7CA7"/>
    <w:rsid w:val="60B928AD"/>
    <w:rsid w:val="61FE7782"/>
    <w:rsid w:val="63A75543"/>
    <w:rsid w:val="640C5FBF"/>
    <w:rsid w:val="64FB7122"/>
    <w:rsid w:val="671305F8"/>
    <w:rsid w:val="67631324"/>
    <w:rsid w:val="68344FA8"/>
    <w:rsid w:val="68C70934"/>
    <w:rsid w:val="69156D3E"/>
    <w:rsid w:val="694F2B70"/>
    <w:rsid w:val="6A2335FE"/>
    <w:rsid w:val="6A89646E"/>
    <w:rsid w:val="6B7F6DEE"/>
    <w:rsid w:val="6C53399E"/>
    <w:rsid w:val="6C5B4DA7"/>
    <w:rsid w:val="6C8222D6"/>
    <w:rsid w:val="6D7B478A"/>
    <w:rsid w:val="6EA86FCD"/>
    <w:rsid w:val="71D71C03"/>
    <w:rsid w:val="71E71833"/>
    <w:rsid w:val="72B30A76"/>
    <w:rsid w:val="72E247EB"/>
    <w:rsid w:val="730410E1"/>
    <w:rsid w:val="73623371"/>
    <w:rsid w:val="740D5C47"/>
    <w:rsid w:val="747A3F11"/>
    <w:rsid w:val="7A10324B"/>
    <w:rsid w:val="7A587B2F"/>
    <w:rsid w:val="7A6E3582"/>
    <w:rsid w:val="7AE6356E"/>
    <w:rsid w:val="7B0C45DD"/>
    <w:rsid w:val="7D5A1C16"/>
    <w:rsid w:val="7E4B280B"/>
    <w:rsid w:val="7F554933"/>
    <w:rsid w:val="7FF2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480" w:firstLineChars="200"/>
      <w:jc w:val="both"/>
    </w:pPr>
    <w:rPr>
      <w:rFonts w:ascii="Times New Roman" w:hAnsi="Times New Roman" w:eastAsia="华文仿宋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widowControl/>
      <w:spacing w:beforeAutospacing="0" w:afterAutospacing="0"/>
      <w:ind w:firstLine="0" w:firstLineChars="0"/>
      <w:jc w:val="center"/>
      <w:textAlignment w:val="center"/>
      <w:outlineLvl w:val="0"/>
    </w:pPr>
    <w:rPr>
      <w:rFonts w:ascii="ˎ̥" w:hAnsi="ˎ̥" w:eastAsia="楷体" w:cs="宋体"/>
      <w:b/>
      <w:bCs/>
      <w:color w:val="181818"/>
      <w:kern w:val="36"/>
      <w:sz w:val="44"/>
      <w:szCs w:val="27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9">
    <w:name w:val="标题 1 Char"/>
    <w:link w:val="2"/>
    <w:qFormat/>
    <w:uiPriority w:val="0"/>
    <w:rPr>
      <w:rFonts w:ascii="ˎ̥" w:hAnsi="ˎ̥" w:eastAsia="楷体" w:cs="宋体"/>
      <w:b/>
      <w:bCs/>
      <w:color w:val="181818"/>
      <w:kern w:val="36"/>
      <w:sz w:val="44"/>
      <w:szCs w:val="27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2020-10-19T06:33:00Z</dcterms:created>
  <dc:creator>金金</dc:creator>
  <cp:lastModifiedBy>Redding</cp:lastModifiedBy>
  <cp:lastPrinted>2020-10-29T07:14:00Z</cp:lastPrinted>
  <dcterms:modified xsi:type="dcterms:W3CDTF">2020-10-30T02:07:48Z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